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Г.А.Гаджиева, Л.М.Жарковой, С.М.Казанцева, С.Д.Князева, А.Н.Кокотова, Л.О.Красавчиковой, С.П.Маврина, Н.В.Мельникова, рассмотрев по требованию гражданина П.Н.Кисликова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Кисликова Павла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78-ПР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