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8 июля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Республике Башкортостан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Ответчики: Управление Федеральной антимонопольной службы по Республике Башкортостан (подробнее) Иные лица: ГКУ УМТО МЗ РБ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