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«Регион»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 Першутов Суд: Верховный Суд РФ (подробнее) Истцы: ООО "Регион" (подробнее) Ответчики: АО "Квартал"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