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Леонтьева Юлия Викторовна (подробнее) Ответчики: АО "Альфа-Страхование" (подробнее) АО "АльфаСтрахование" (подробнее) Иные лица: ОБ ДПС ГИБДД по городу Брянску (подробнее) ООО "Независимое агентство оценки и экспертиз "Профессионал 32" (подробнее) Управление по вопросам миграции УМВД России по Брянской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