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обратился в суд с заявлением о взыскании с Федеральной налоговой службы в лице Управления Федеральной налоговой службы по Республике Карелия (далее – уполномоченный орган) 20 000 рублей судебных расходов на оплату услуг представителя. Определением Арбитражного суда Республики Карелия от 29.05.2019 в удовлетворении заявления отказано. Постановлением Тринадцатого арбитражного апелляционного суда от 15.08.2019 вышеуказанное определение отменено в части отказа во взыскании 10 000 рублей судебных расходов. С уполномоченного органа в пользу заявителя взыскано 10 000 рублей в возмещение судебных расходов. В остальной части определение от 29.05.2019 оставлено без изменения. Постановлением Арбитражного суда Северо-Западного округа от 06.12.2019 отменено постановление апелляционного суда от 15.08.2019, определение суда первой инстанции от 29.05.2019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руководствовался статьями 101 , 106 , 110 Арбитражного процессуального кодекса Российской Федерации, статьями 20-20.2 Федерального закона от 26.10.2002 № 127-ФЗ «О несостоятельности (банкротстве)»,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того, что заявитель в силу своего профессионального статуса антикризисного менеджера участвует в процедурах по обжалованию его действий (бездействия) как профессионал, не нуждается в привлечении дополнительных консультантов по вопросам, непосредственно связанным с применением законодательства о банкротстве; привлечение специалиста является правом, а не обязанностью управляющего. Суд указал на отсутствие доказательств необходимости, обоснованности и разумности несения им расходов на представителя. Отменяя постановление апелляционного суда, окружной суд согласился с выводами суда первой инстанции, признав недобросовестным поведение заявителя по искусственному созданию ситуации со взысканием с уполномоченного органа судебных расходов.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№10 по Республике Карелия (подробнее) Ответчики: ООО "Роспродторг" (подробнее) Иные лица: арбитражный управляющий Шерстнев Сергей Александрович (подробнее) а/у Шерстнев С.А. (подробнее) А/у Шерстнев Сергей Александрович (подробнее) в/у Шерстнев Сергей Александрович (подробнее) Прионежский районный суд (подробнее) сро АССОЦИАЦИЯ АРБИТРАЖНЫХ УПРАВЛЯЮЩИХ "СИНЕРГИЯ" (подробнее) Управление Федеральной службы судебных прставов по Республике Карелия (подробнее) УФМС отдел адресно-справочной работы (подробнее) учредитель должника Серов Иван Алексеевич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