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статьи 11 и 13 Федерального закона "О статусе военнослужащих"</w:t>
      </w:r>
    </w:p>
    <w:p>
      <w:r>
        <w:rPr>
          <w:b/>
        </w:rPr>
        <w:t>Статья 1. Внести в Федеральный закон от 27 мая 1998 года № 76-ФЗ "О статусе военнослужащих" (Собрание законодательства Российской Федерации, 1998, № 22, ст. 2331) следующие изменения и дополнения:</w:t>
      </w:r>
    </w:p>
    <w:p>
      <w:r>
        <w:t>абзац восьмой пункта 5 статьи 11 после слов "по контракту" дополнить словами "и по призыву"; в статье 13: дополнить новым пунктом 6 следующего содержания: "6. Военнослужащим, проходящим военную службу по контракту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к их денежному довольствию устанавливаются коэффициенты (районные, за военную службу в высокогорных районах, за военную службу в пустынных и безводных местностях) и выплачиваются процентные надбавки к денежному довольствию в размерах и порядке, которые установлены федеральными законами и иными нормативными правовыми актами Российской Федерации для граждан, работающих и проживающих в указанных районах и местностях. Военнослужащим в возрасте до 30 лет, проходящим военную службу по контракту, процентная надбавка к денежному довольствию за военную службу в районах Крайнего Севера, приравненных к ним местностях и других местностях с неблагоприятными климатическими или экологическими условиями, в том числе отдаленных, где установлена указанная надбавка, она выплачивается в полном размере со дня зачисления военнослужащих в списки личного состава воинских частей, дислоцированных в данных районах и местностях, если они прожили там не менее пяти лет. Военнослужащим в возрасте до 30 лет, проходящим военную службу по контракту и прожившим не менее одного года в районах Крайнего Севера, выплачивается надбавка к денежному довольствию в размере 20 процентов по истечении первых шести месяцев военной службы с увеличением ее на 20 процентов за каждые последующие шесть месяцев, а по достижении 60 процентов надбавки - 20 процентов за каждый год военной службы. Указанным военнослужащим, проходящим военную службу в местностях, приравненных к районам Крайнего Севера, и других местностях с неблагоприятными климатическими или экологическими условиями, в том числе отдаленных, где установлена указанная надбавка, выплата ее производится в размере 10 процентов за каждые шесть месяцев военной службы. Общий размер надбавок, которые выплачиваются военнослужащим, указанным в настоящем пункте, не может превышать пределы, установленные федеральными законами и иными нормативными правовыми актами Российской Федерации."; пункты 6 - 11 считать соответственно пунктами 7 - 12.</w:t>
      </w:r>
    </w:p>
    <w:p>
      <w:r>
        <w:rPr>
          <w:b/>
        </w:rPr>
        <w:t>Статья 2. Настоящий Федеральный закон вступает в силу с 1 января 2000 года.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 Исполняющий обязанностиПрезидента Российской Федерации В.Путин № 229-ФЗ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