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2007 год"</w:t>
      </w:r>
    </w:p>
    <w:p>
      <w:r>
        <w:rPr>
          <w:b/>
        </w:rPr>
        <w:t>Статья 1</w:t>
      </w:r>
    </w:p>
    <w:p>
      <w:r>
        <w:t>Внести в Федеральный закон от 19 декабря 2006 года № 236-ФЗ "О бюджете Пенсионного фонда Российской Федерации на 2007 год" (Собрание законодательства Российской Федерации, 2006, № 52, ст. 5502) следующие изменения</w:t>
      </w:r>
    </w:p>
    <w:p>
      <w:r>
        <w:t>часть 1 статьи 1 изложить в следующей редакции: "1. Утвердить бюджет Пенсионного фонда Российской Федерации (далее - Фонд) на 2007 год по доходам в сумме 1 914 133,2 млн. рублей, из них 1 777 702,6 млн. рублей в части, не связанной с формированием средств для финансирования накопительной части трудовых пенсий, и по расходам в сумме 1 782 348,2 млн. рублей, из них 1 764 429,8 млн. рублей в части, не связанной с формированием средств для финансирования накопительной части трудовых пенсий."</w:t>
      </w:r>
    </w:p>
    <w:p>
      <w:r>
        <w:t>статью 20 изложить в следующей редакции: "Статья 20 Установить, что в 2007 году резерв бюджета Фонда в части, не связанной с формированием средств для финансирования накопительной части трудовых пенсий, не создается."</w:t>
      </w:r>
    </w:p>
    <w:p>
      <w:r>
        <w:t>приложение 1 изложить в следующей редакции: "Приложение 1к Федеральному закону "О бюджете Пенсионного фонда Российской Федерации на 2007 год" (в редакции Федерального закона "О внесении изменений в Федеральный закон "О бюджете Пенсионного фонда Российской Федерации на 2007 год") Изменение остатков средств бюджета Пенсионного фонда Российской Федерации в части, не связанной с формированием средств для финансирования накопительной части трудовых пенсий, на 2007 год Код бюджетной классификации Российской Федерации Наименование источника внутреннего финансирования дефицита бюджета Пенсионного фонда Российской Федерации Сумма (тыс. рублей) 000 08 01 00 00 00 0000 500 Увеличение остатков финансовых резервов бюджетов -13 426 848,8 000 08 01 00 00 00 0000 600 Уменьшение остатков финансовых резервов бюджетов 154 087,8 392 08 01 01 00 06 0000 510 Увеличение остатков денежных средств финансового резерва бюджета Пенсионного фонда Российской Федерации -13 426 848,8 392 08 01 01 00 06 0000 610 Уменьшение остатков денежных средств финансового резерва бюджета Пенсионного фонда Российской Федерации 0,0 392 08 01 02 00 06 0000 520 Увеличение остатков средств финансового резерва бюджета Пенсионного фонда Российской Федерации, размещенных в ценные бумаги 0,0 392 08 01 02 00 06 0000 620 Уменьшение остатков средств финансового резерва бюджета Пенсионного фонда Российской Федерации, размещенных в ценные бумаги 154 087,8 392 09 00 00 00 06 0001 171 Курсовая разница по средствам финансового резерва бюджета Пенсионного фонда Российской Федерации 0,0"</w:t>
      </w:r>
    </w:p>
    <w:p>
      <w:r>
        <w:t>приложение 2 изложить в следующей редакции: "Приложение 2к Федеральному закону "О бюджете Пенсионного фонда Российской Федерации на 2007 год" (в редакции Федерального закона "О внесении изменений в Федеральный закон "О бюджете Пенсионного фонда Российской Федерации на 2007 год") Доходы бюджета Пенсионного фонда Российской Федерации в 2007 году Код бюджетной классификации Российской Федерации Наименование дохода Сумма (тыс. рублей) 000 1 00 00000 00 0000 000 Доходы 994 169 587,1 000 1 02 00000 00 0000 000 Налоги и взносы на социальные нужды 982 021 672,0 000 1 02 02000 00 0000 000 Страховые взносы 982 021 672,0 182 1 02 02010 06 0000 160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848 960 000,0 182 1 02 02020 06 0000 160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126 508 600,0 182 1 02 02030 06 0000 160 Страховые взносы в виде фиксированного платежа, зачисляемые в Пенсионный фонд Российской Федерации на выплату страховой части трудовой пенсии 3 740 000,0 182 1 02 02040 06 0000 160 Страховые взносы в виде фиксированного платежа, зачисляемые в Пенсионный фонд Российской Федерации на выплату накопительной части трудовой пенсии 1 240 000,0 392 1 02 02080 06 0000 160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1 573 072,0 000 1 05 00000 00 0000 000 Налоги на совокупный доход 2 627 300,0 182 1 05 01000 00 0000 110 Единый налог, взимаемый в связи с применением упрощенной системы налогообложения 2 627 300,0 182 1 05 01030 01 0000 110 Единый минимальный налог, зачисляемый в бюджеты государственных внебюджетных фондов 2 627 300,0 000 1 09 00000 00 0000 000 Задолженность и перерасчеты по отмененным налогам, сборам и иным обязательным платежам 495 824,5 182 1 09 08000 00 0000 140 Недоимка, пени и штрафы по страховым взносам 495 824,5 182 1 09 08020 06 0000 140 Недоимка, пени и штрафы по взносам в Пенсионный фонд Российской Федерации 495 824,5 000 1 11 00000 00 0000 000 Доходы от использования имущества, находящегося в государственной и муниципальной собственности 8 615 190,6 000 1 11 02000 00 0000 120 Доходы от размещения средств бюджетов 8 615 190,6 392 1 11 02050 06 0000 120 Доходы от размещения средств Пенсионного фонда Российской Федерации, сформированных за счет сумм страховых взносов на накопительную часть трудовой пенсии 8 615 190,6 392 1 11 02051 06 0000 120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1 498 284,3 392 1 11 02052 06 0000 120 Доходы от временного размещения Пенсионным фондом Российской Федерации средств, сформированных за счет сумм страховых взносов на накопительную часть трудовой пенсии, а также доходы от реализации (погашения) активов, приобретенных за счет средств пенсионных накоплений 7 116 906,3 000 1 13 00000 00 0000 000 Доходы от оказания платных услуг и компенсации затрат государства 125 000,0 000 1 13 03000 00 0000 130 Прочие доходы от оказания платных услуг и компенсации затрат государства 125 000,0 392 1 13 03060 06 0000 130 Прочие доходы Пенсионного фонда Российской Федерации от оказания платных услуг и компенсации затрат бюджета Пенсионного фонда Российской Федерации 125 000,0 000 1 14 00000 00 0000 000 Доходы от продажи материальных и нематериальных активов 4 600,0 000 1 14 02000 00 0000 000 Доходы от реализации имущества, находящегося в государственной и муниципальной собственности 4 600,0 392 1 14 02060 06 0000 410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4 590,0 392 1 14 02060 06 0000 440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10,0 000 1 16 00000 00 0000 000 Штрафы, санкции, возмещение ущерба 210 000,0 000 1 16 20000 00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210 000,0 392 1 16 20010 06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210 000,0 392 1 16 21060 06 0000 140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0,0 000 1 16 33000 00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0,0 161 1 16 33060 06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Пенсионного фонда Российской Федерации 0,0 000 1 17 00000 00 0000 000 Прочие неналоговые доходы 70 000,0 000 1 17 06000 00 0000 180 Прочие неналоговые поступления в бюджеты государственных внебюджетных фондов 70 000,0 392 1 17 06010 06 0000 180 Прочие неналоговые поступления в Пенсионный фонд Российской Федерации 70 000,0 392 1 17 06011 06 0000 180 Прочие неналоговые поступления по накопительной составляющей бюджета Пенсионного фонда Российской Федерации 0,0 000 2 00 00000 00 0000 000 Безвозмездные поступления 919 963 563,1 000 2 02 00000 00 0000 000 Безвозмездные поступления от других бюджетов бюджетной системы Российской Федерации 919 896 778,8 000 2 02 05000 00 0000 151 Средства бюджетов, передаваемые бюджетам государственных внебюджетных фондов 919 896 778,8 392 2 02 05100 06 0000 151 Средства бюджетов, передаваемые бюджету Пенсионного фонда Российской Федерации 919 896 778,8 392 2 02 05101 06 0000 151 Средства федерального бюджета, передаваемые бюджету Пенсионного фонда Российской Федерации на осуществление ежемесячной денежной выплаты инвалидам 147 066 844,3 392 2 02 05102 06 0000 151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8 490 780,1 392 2 02 05103 06 0000 151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1 746 973,0 392 2 02 05104 06 0000 151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57 649,4 392 2 02 05105 06 0000 151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1 000 003,3 392 2 02 05106 06 0000 151 Средства федерального бюджета, передаваемые бюджету Пенсионного фонда Российской Федерации на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15 457 189,2 392 2 02 05108 06 0000 151 Средства федерального бюджета, передаваемые бюджету Пенсионного фонда Российской Федерации на осуществление ежемесячной денежной выплаты ветеранам 48 749 315,2 392 2 02 05109 06 0000 151 Средства федерального бюджета, передаваемые бюджету Пенсионного фонда Российской Федерации на выплату базовой части трудовой пенсии 590 038 509,4 392 2 02 05110 06 0000 151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 103 852 854,9 392 2 02 05111 06 0000 151 Средства федерального бюджета, передаваемые бюджету Пенсионного фонда Российской Федерации органами службы занятости населения субъектов Российской Федерации на выплату пенсий, назначенных досрочно, гражданам, признанным безработными 1 777 900,0 392 2 02 05112 06 0000 151 Средства федерального бюджета, передаваемые бюджету Пенсионного фонда Российской Федерации на материальное обеспечение специалистов ядерного оружейного комплекса Российской Федерации 1 658 760,0 000 2 04 00000 00 0000 180 Безвозмездные поступления от негосударственных организаций 66 784,3 000 2 04 01000 00 0000 180 Безвозмездные перечисления государственным внебюджетным фондам от негосударственных организаций 66 784,3 392 2 04 01010 06 0000 180 Средства пенсионных накоплений, поступившие в Пенсионный фонд Российской Федерации из негосударственных пенсионных фондов 66 784,3 Всего доходов 1 914 133 150,2"</w:t>
      </w:r>
    </w:p>
    <w:p>
      <w:r>
        <w:t>приложение 3 изложить в следующей редакции: "Приложение 3к Федеральному закону "О бюджете Пенсионного фонда Российской Федерации на 2007 год" (в редакции Федерального закона "О внесении изменений в Федеральный закон "О бюджете Пенсионного фонда Российской Федерации на 2007 год") Структура расходов бюджета Пенсионного фонда Российской Федерации на 2007 год Наименование Мин Рз ПР ЦСР ВР Сумма (тыс. рублей) Пенсионный фонд Российской Федерации 392 1 782 348 238,4 Общегосударственные вопросы 392 01 00 16 281,0 Международные отношения и международное сотрудничество 392 01 08 16 281,0 Международное сотрудничество 392 01 08 030 00 00 16 281,0 Взносы в международные организации 392 01 08 030 00 00 120 5 281,0 Обеспечение реализации соглашений с правительствами иностранных государств и организациями 392 01 08 030 00 00 122 11 000,0 Образование 392 07 00 57 130,0 Переподготовка и повышение квалификации 392 07 05 57 130,0 Учебные заведения и курсы по переподготовке кадров 392 07 05 429 00 00 57 130,0 Переподготовка и повышение квалификации кадров 392 07 05 429 00 00 450 57 130,0 Социальная политика 392 10 00 1 782 217 178,0 Пенсионное обеспечение 392 10 01 1 779 277 174,7 Руководство и управление в сфере установленных функций 392 10 01 001 00 00 42 161 628,9 Аппараты органов управления государственных внебюджетных фондов 392 10 01 001 00 00 089 42 161 628,9 Непрограммные инвестиции в основные фонды 392 10 01 102 00 00 1 600 000,0 Строительство объектов общегражданского назначения 392 10 01 102 00 00 214 1 600 000,0 Реализация государственных функций в области социальной политики 392 10 01 514 00 00 221 511 101,8 Ежемесячные денежные выплаты ветеранам 392 10 01 514 00 00 706 48 749 315,2 Ежемесячные денежные выплаты инвалидам 392 10 01 514 00 00 707 147 066 844,3 Ежемесячные денежные выплаты гражданам, подвергшимся воздействию радиации вследствие радиационных аварий и ядерных испытаний 392 10 01 514 00 00 708 8 490 780,1 Ежемесячные денежные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392 10 01 514 00 00 709 1 746 973,0 Дополнительное ежемесячное материальное обеспечение некоторым категориям граждан Российской Федерации в связи с 60-летием Победы в Великой Отечественной войне 1941-1945 годов 392 10 01 514 00 00 716 15 457 189,2 Обязательное пенсионное страхование 392 10 01 700 00 00 1 387 223 433,0 Базовая часть трудовой пенсии 392 10 01 700 00 00 700 589 538 509,4 Страховая часть трудовой пенсии 392 10 01 700 00 00 701 796 444 683,6 Пенсии, дополнительное материальное обеспечение гражданам, выехавшим на постоянное жительство за пределы Российской Федерации 392 10 01 700 00 00 702 1 240 240,0 Пенсии, финансируемые за счет средств федерального бюджета 392 10 01 701 00 00 103 852 854,9 Пенсии, дополнительное материальное обеспечение гражданам, выехавшим на постоянное жительство за пределы Российской Федерации 392 10 01 701 00 00 702 245 524,3 Пенсии по государственному пенсионному обеспечению, доплаты к пенсиям, дополнительное материальное обеспечение, пособия и компенсации 392 10 01 701 00 00 703 103 607 330,6 Выплата досрочно назначенных пенсий 392 10 01 702 00 00 1 777 900,0 Пенсии, назначенные досрочно, гражданам, признанным безработными 392 14 01 702 00 00 704 1 777 900,0 Дополнительное пенсионное обеспечение 392 10 01 703 00 00 3 231 832,0 Материальное обеспечение сотрудников ядерного оружейного комплекса Российской Федерации 392 10 01 703 00 00 462 1 658 760,0 Доплаты к пенсии членам летных экипажей воздушных судов гражданской авиации 392 10 01 703 00 00 705 1 573 072,0 Расходы по накопительной составляющей бюджета Пенсионного фонда Российской Федерации 392 10 01 704 00 00 17 918 424,1 Накопительная часть трудовой пенсии 392 10 01 704 00 00 710 0,0 Обеспечение ведения специальной части индивидуальных лицевых счетов застрахованных лиц, формирования средств пенсионных накоплений 392 10 01 704 00 00 711 971 372,7 Выплаты правопреемникам умерших застрахованных лиц 392 10 01 704 00 00 712 1 170 746,9 Средства пенсионных накоплений в негосударственных пенсионных фондах 392 10 01 704 00 00 713 15 776 304,5 Прикладные научные исследования в области социальной политики 392 10 05 40 000,0 Прикладные научные исследования и разработки 392 10 05 081 00 00 40 000,0 Выполнение научно- исследовательских и опытно-конструкторских работ по государственным контрактам 392 10 05 081 00 00 196 40 000,0 Другие вопросы в области социальной политики 392 10 06 2 900 003,3 Реализация государственных функций в области социальной политики 392 10 06 514 00 00 2 900 003,3 Мероприятия в области социальной политики 392 10 06 514 00 00 482 450 000,0 Оказание социальной помощи 392 10 06 514 00 00 483 1 450 000,0 Оплата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392 10 06 514 00 00 715 1 000 003,3 Межбюджетные трансферты 392 11 00 57 649,4 Финансовая помощь бюджетам других уровней 392 11 01 57 649,4 Реализация государственных функций в области социальной политики 392 11 01 514 00 00 57 649,4 Меры социальной поддержки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392 11 01 514 00 00 562 57 649,4"</w:t>
      </w:r>
    </w:p>
    <w:p>
      <w:r>
        <w:t>приложение 4 изложить в следующей редакции: "Приложение 4к Федеральному закону "О бюджете Пенсионного фонда Российской Федерации на 2007 год" (в редакции Федерального закона "О внесении изменений в Федеральный закон "О бюджете Пенсионного фонда Российской Федерации на 2007 год" Изменение остатков средств пенсионных накоплений бюджета Пенсионного фонда Российской Федерации на 2007 год Код бюджетной классификации Российской Федерации Наименование источника внутреннего финансирования дефицита бюджета Пенсионного фонда Российской Федерации Сумма (тыс. рублей) 000 08 02 00 00 00 0000 500 Увеличение прочих остатков средств бюджетов -118 512 150,8 000 08 02 00 00 00 0000 600 Уменьшение прочих остатков средств бюджетов 0,0 392 08 02 01 00 06 0000 510 Увеличение остатков средств пенсионных накоплений бюджета Пенсионного фонда Российской Федерации -118 512 150,8 392 08 02 01 00 06 0000 610 Уменьшение остатков средств пенсионных накоплений бюджета Пенсионного фонда Российской Федерации 0,0 392 08 02 01 00 06 0001 510 Увеличение остатков денежных средств пенсионных накоплений бюджета Пенсионного фонда Российской Федерации -3 189 880,2 392 08 02 01 00 06 0001 610 Уменьшение остатков денежных средств пенсионных накоплений бюджета Пенсионного фонда Российской Федерации 0,0 392 08 02 01 00 06 0003 510 Увеличение остатков средств пенсионных накоплений бюджета Пенсионного фонда Российской Федерации, переданных управляющим компаниям -83 512 060,8 392 08 02 01 00 06 0003 610 Уменьшение остатков средств пенсионных накоплений бюджета Пенсионного фонда Российской Федерации, переданных управляющим компаниям 0,0 392 08 02 02 00 06 0001 520 Увеличение остатков средств пенсионных накоплений бюджета Пенсионного фонда Российской Федерации, временно размещенных в ценные бумаги -31 810 209,8 392 08 02 02 00 06 0001 620 Уменьшение остатков средств пенсионных накоплений бюджета Пенсионного фонда Российской Федерации, временно размещенных в ценные бумаги 0,0 392 09 00 00 00 06 0002 171 Курсовая разница по средствам пенсионных накоплений бюджета Пенсионного фонда Российской Федерации 0,0"</w:t>
      </w:r>
    </w:p>
    <w:p>
      <w:r>
        <w:t>приложение 5 изложить в следующей редакции: "Приложение 5к Федеральному закону "О бюджете Пенсионного фонда Российской Федерации на 2007 год" (в редакции Федерального закона "О внесении изменений в Федеральный закон "О бюджете Пенсионного фонда Российской Федерации на 2007 год") Доходы и расходы бюджета Пенсионного фонда Российской Федерации, связанные с формированием средств для финансирования накопительной части трудовых пенсий, на 2007 год (тыс. рублей) 348 918 609,9 246 012 170,5 102 906 439,4 89 704 658,7 13 201 780,7 136 430 574,9 126 217 500,0 1 200 600,0 330 500,0 7 116 906,3 66 784,3 1 498 284,3 0,0 17 918 424,1 971 372,7 63 972,7 15 776 304,5 1 170 746,9 0,0 467 430 760,7 329 524 231,3 83 512 060,8 137 906 529,4 121 514 868,5 16 391 660,9"</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19 декабря 2006 года № 236-ФЗ "О бюджете Пенсионного фонда Российской Федерации на 2007 год" (в редакции настоящего Федерального закона) применяются к правоотношениям, возникшим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